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B" w:rsidRDefault="008636AB">
      <w:r>
        <w:t>от 14.09.2020</w:t>
      </w:r>
    </w:p>
    <w:p w:rsidR="008636AB" w:rsidRDefault="008636AB"/>
    <w:p w:rsidR="008636AB" w:rsidRDefault="008636A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636AB" w:rsidRDefault="008636AB">
      <w:r>
        <w:t>Общество с ограниченной ответственностью «Промстрой» ИНН 7722733120</w:t>
      </w:r>
    </w:p>
    <w:p w:rsidR="008636AB" w:rsidRDefault="008636AB">
      <w:r>
        <w:t>Общество с ограниченной ответственностью «СтройИндустрия-17» ИНН 7731343648</w:t>
      </w:r>
    </w:p>
    <w:p w:rsidR="008636AB" w:rsidRDefault="008636A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36AB"/>
    <w:rsid w:val="00045D12"/>
    <w:rsid w:val="0052439B"/>
    <w:rsid w:val="008636A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